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61" w:rsidRPr="00324622" w:rsidRDefault="000B7661" w:rsidP="00DC4009">
      <w:pPr>
        <w:spacing w:after="0"/>
        <w:ind w:left="284" w:firstLine="142"/>
        <w:jc w:val="right"/>
        <w:rPr>
          <w:rFonts w:ascii="Times New Roman" w:hAnsi="Times New Roman"/>
          <w:b/>
        </w:rPr>
      </w:pPr>
      <w:r w:rsidRPr="00324622">
        <w:rPr>
          <w:rFonts w:ascii="Times New Roman" w:hAnsi="Times New Roman"/>
          <w:b/>
        </w:rPr>
        <w:t>Załącznik nr</w:t>
      </w:r>
      <w:r>
        <w:rPr>
          <w:rFonts w:ascii="Times New Roman" w:hAnsi="Times New Roman"/>
          <w:b/>
        </w:rPr>
        <w:t xml:space="preserve"> 8</w:t>
      </w:r>
      <w:r w:rsidRPr="00324622">
        <w:rPr>
          <w:rFonts w:ascii="Times New Roman" w:hAnsi="Times New Roman"/>
          <w:b/>
        </w:rPr>
        <w:t xml:space="preserve">  do SIWZ</w:t>
      </w:r>
    </w:p>
    <w:p w:rsidR="000B7661" w:rsidRDefault="000B7661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0B7661" w:rsidRDefault="000B7661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0B7661" w:rsidRDefault="000B7661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0B7661" w:rsidRPr="00D915DA" w:rsidRDefault="000B7661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0B7661" w:rsidRDefault="000B7661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0B7661" w:rsidRPr="004519D5" w:rsidRDefault="000B7661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tel.89/741-29-24, e-maill </w:t>
      </w:r>
      <w:hyperlink r:id="rId7" w:history="1">
        <w:r w:rsidRPr="006A61E7">
          <w:rPr>
            <w:rStyle w:val="Hyperlink"/>
            <w:rFonts w:ascii="Times New Roman" w:hAnsi="Times New Roman"/>
          </w:rPr>
          <w:t>iod@gminamragowo.pl</w:t>
        </w:r>
      </w:hyperlink>
    </w:p>
    <w:p w:rsidR="000B7661" w:rsidRDefault="000B7661" w:rsidP="004519D5">
      <w:pPr>
        <w:pStyle w:val="Style3"/>
        <w:widowControl/>
        <w:spacing w:line="240" w:lineRule="exact"/>
        <w:jc w:val="both"/>
        <w:rPr>
          <w:rFonts w:ascii="Times New Roman" w:hAnsi="Times New Roman"/>
          <w:lang w:eastAsia="en-US"/>
        </w:rPr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: „Budowa sieci kanalizacji sanitarnej w miejscowości Młynowo, gmina Mrągowo”. </w:t>
      </w:r>
    </w:p>
    <w:p w:rsidR="000B7661" w:rsidRPr="006750D4" w:rsidRDefault="000B7661" w:rsidP="004519D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324622">
        <w:rPr>
          <w:rFonts w:ascii="Times New Roman" w:hAnsi="Times New Roman"/>
          <w:lang w:eastAsia="en-US"/>
        </w:rPr>
        <w:t>Znak sprawy</w:t>
      </w:r>
      <w:r w:rsidRPr="004519D5">
        <w:rPr>
          <w:rFonts w:ascii="Times New Roman" w:hAnsi="Times New Roman"/>
        </w:rPr>
        <w:t xml:space="preserve"> </w:t>
      </w:r>
    </w:p>
    <w:p w:rsidR="000B7661" w:rsidRDefault="000B7661" w:rsidP="004519D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IPP.7013.07.2018,Znak:IPP.271/07/2018,RZP  I.07.2018          </w:t>
      </w:r>
    </w:p>
    <w:p w:rsidR="000B7661" w:rsidRPr="00324622" w:rsidRDefault="000B7661" w:rsidP="004519D5">
      <w:pPr>
        <w:spacing w:after="0"/>
        <w:ind w:left="360"/>
        <w:contextualSpacing/>
        <w:jc w:val="both"/>
        <w:rPr>
          <w:rFonts w:ascii="Times New Roman" w:hAnsi="Times New Roman"/>
          <w:i/>
        </w:rPr>
      </w:pPr>
    </w:p>
    <w:p w:rsidR="000B7661" w:rsidRDefault="000B7661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0B7661" w:rsidRDefault="000B7661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0B7661" w:rsidRDefault="000B7661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0B7661" w:rsidRDefault="000B7661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0B7661" w:rsidRPr="00D915DA" w:rsidRDefault="000B7661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0B7661" w:rsidRPr="00D915DA" w:rsidRDefault="000B7661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0B7661" w:rsidRPr="00D915DA" w:rsidRDefault="000B7661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FootnoteReference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0B7661" w:rsidRPr="00D915DA" w:rsidRDefault="000B7661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FootnoteReference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0B7661" w:rsidRPr="00EE1438" w:rsidRDefault="000B7661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0B7661" w:rsidRPr="00EE1438" w:rsidRDefault="000B7661" w:rsidP="00DC4009">
      <w:pPr>
        <w:pStyle w:val="ListParagraph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0B7661" w:rsidRPr="00D915DA" w:rsidRDefault="000B7661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0B7661" w:rsidRPr="00D915DA" w:rsidRDefault="000B7661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t>prawo do przenoszenia danych osobowych, o którym mowa w art. 20 RODO;</w:t>
      </w:r>
    </w:p>
    <w:p w:rsidR="000B7661" w:rsidRDefault="000B7661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0B7661" w:rsidRDefault="000B7661">
      <w:bookmarkStart w:id="0" w:name="_GoBack"/>
      <w:bookmarkEnd w:id="0"/>
    </w:p>
    <w:sectPr w:rsidR="000B7661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61" w:rsidRDefault="000B7661" w:rsidP="00DC4009">
      <w:pPr>
        <w:spacing w:after="0" w:line="240" w:lineRule="auto"/>
      </w:pPr>
      <w:r>
        <w:separator/>
      </w:r>
    </w:p>
  </w:endnote>
  <w:endnote w:type="continuationSeparator" w:id="0">
    <w:p w:rsidR="000B7661" w:rsidRDefault="000B7661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61" w:rsidRDefault="000B7661" w:rsidP="00DC4009">
      <w:pPr>
        <w:spacing w:after="0" w:line="240" w:lineRule="auto"/>
      </w:pPr>
      <w:r>
        <w:separator/>
      </w:r>
    </w:p>
  </w:footnote>
  <w:footnote w:type="continuationSeparator" w:id="0">
    <w:p w:rsidR="000B7661" w:rsidRDefault="000B7661" w:rsidP="00DC4009">
      <w:pPr>
        <w:spacing w:after="0" w:line="240" w:lineRule="auto"/>
      </w:pPr>
      <w:r>
        <w:continuationSeparator/>
      </w:r>
    </w:p>
  </w:footnote>
  <w:footnote w:id="1">
    <w:p w:rsidR="000B7661" w:rsidRDefault="000B7661" w:rsidP="00DC40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>o udzielenie zamówienia publicznego ani zmianą postanowień umowy w zakresie niezgodnym z ustawą Pzp oraz nie może naruszać integralności protokołu oraz jego załączników</w:t>
      </w:r>
    </w:p>
  </w:footnote>
  <w:footnote w:id="2">
    <w:p w:rsidR="000B7661" w:rsidRDefault="000B7661" w:rsidP="00DC4009">
      <w:pPr>
        <w:pStyle w:val="FootnoteText"/>
        <w:jc w:val="both"/>
      </w:pPr>
      <w:r w:rsidRPr="00744741">
        <w:rPr>
          <w:rStyle w:val="FootnoteReference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009"/>
    <w:rsid w:val="000B7661"/>
    <w:rsid w:val="0027163B"/>
    <w:rsid w:val="002C0ABD"/>
    <w:rsid w:val="00324622"/>
    <w:rsid w:val="004519D5"/>
    <w:rsid w:val="00566022"/>
    <w:rsid w:val="006750D4"/>
    <w:rsid w:val="006A61E7"/>
    <w:rsid w:val="00744741"/>
    <w:rsid w:val="00765D07"/>
    <w:rsid w:val="00856FE1"/>
    <w:rsid w:val="008E434F"/>
    <w:rsid w:val="00A26699"/>
    <w:rsid w:val="00AF5168"/>
    <w:rsid w:val="00BD5D61"/>
    <w:rsid w:val="00C33655"/>
    <w:rsid w:val="00D915DA"/>
    <w:rsid w:val="00DC4009"/>
    <w:rsid w:val="00EE1438"/>
    <w:rsid w:val="00F9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0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29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link w:val="ListParagraphChar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FootnoteText">
    <w:name w:val="footnote text"/>
    <w:aliases w:val="Tekst przypisu"/>
    <w:basedOn w:val="Normal"/>
    <w:link w:val="FootnoteTextChar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Tekst przypisu Char"/>
    <w:basedOn w:val="DefaultParagraphFont"/>
    <w:link w:val="FootnoteText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4519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428</Words>
  <Characters>2568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Marcin</dc:creator>
  <cp:keywords/>
  <dc:description/>
  <cp:lastModifiedBy>Beata Mularczyk</cp:lastModifiedBy>
  <cp:revision>3</cp:revision>
  <dcterms:created xsi:type="dcterms:W3CDTF">2018-06-14T06:23:00Z</dcterms:created>
  <dcterms:modified xsi:type="dcterms:W3CDTF">2018-07-10T10:31:00Z</dcterms:modified>
</cp:coreProperties>
</file>