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32" w:rsidRDefault="002A2632" w:rsidP="00196488">
      <w:pPr>
        <w:pStyle w:val="NoSpacing"/>
        <w:ind w:left="6372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Załącznik 3 do SIWZ</w:t>
      </w:r>
    </w:p>
    <w:p w:rsidR="002A2632" w:rsidRPr="00196488" w:rsidRDefault="002A2632" w:rsidP="00196488">
      <w:pPr>
        <w:pStyle w:val="NoSpacing"/>
        <w:ind w:left="6372"/>
        <w:rPr>
          <w:rFonts w:ascii="Times New Roman" w:hAnsi="Times New Roman"/>
          <w:b/>
          <w:lang w:eastAsia="ar-SA"/>
        </w:rPr>
      </w:pPr>
    </w:p>
    <w:p w:rsidR="002A2632" w:rsidRPr="002E4647" w:rsidRDefault="002A2632" w:rsidP="00E77CA6">
      <w:pPr>
        <w:spacing w:line="240" w:lineRule="auto"/>
        <w:ind w:left="5664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</w:t>
      </w:r>
      <w:r w:rsidRPr="002E4647">
        <w:rPr>
          <w:rFonts w:ascii="Times New Roman" w:hAnsi="Times New Roman"/>
          <w:b/>
          <w:lang w:eastAsia="ar-SA"/>
        </w:rPr>
        <w:t xml:space="preserve">Zamawiający:   </w:t>
      </w:r>
    </w:p>
    <w:p w:rsidR="002A2632" w:rsidRDefault="002A2632" w:rsidP="00E77CA6">
      <w:pPr>
        <w:pStyle w:val="NoSpacing"/>
        <w:ind w:left="5664" w:firstLine="708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GMINA MRĄGOWO</w:t>
      </w:r>
    </w:p>
    <w:p w:rsidR="002A2632" w:rsidRDefault="002A2632" w:rsidP="00E77CA6">
      <w:pPr>
        <w:pStyle w:val="NoSpacing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2A2632" w:rsidRPr="00196488" w:rsidRDefault="002A2632" w:rsidP="00E77CA6">
      <w:pPr>
        <w:pStyle w:val="NoSpacing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UL.KRÓLEWIECKA 60A</w:t>
      </w:r>
    </w:p>
    <w:p w:rsidR="002A2632" w:rsidRDefault="002A2632" w:rsidP="00C77E40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 </w:t>
      </w:r>
    </w:p>
    <w:p w:rsidR="002A2632" w:rsidRPr="00C77E40" w:rsidRDefault="002A2632" w:rsidP="00C77E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RBK.6140.1.24.2017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</w:t>
      </w:r>
    </w:p>
    <w:p w:rsidR="002A2632" w:rsidRPr="00C77E40" w:rsidRDefault="002A2632" w:rsidP="00C77E40">
      <w:pPr>
        <w:spacing w:line="240" w:lineRule="auto"/>
        <w:rPr>
          <w:rFonts w:ascii="Times New Roman" w:hAnsi="Times New Roman"/>
          <w:b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IPP.271.11.2017</w:t>
      </w:r>
    </w:p>
    <w:p w:rsidR="002A2632" w:rsidRPr="00C77E40" w:rsidRDefault="002A2632" w:rsidP="00C77E40">
      <w:pPr>
        <w:spacing w:line="240" w:lineRule="auto"/>
        <w:rPr>
          <w:rFonts w:ascii="Times New Roman" w:hAnsi="Times New Roman"/>
          <w:sz w:val="20"/>
          <w:szCs w:val="20"/>
        </w:rPr>
      </w:pPr>
      <w:r w:rsidRPr="00C77E40">
        <w:rPr>
          <w:rFonts w:ascii="Times New Roman" w:hAnsi="Times New Roman"/>
          <w:b/>
          <w:sz w:val="20"/>
          <w:szCs w:val="20"/>
        </w:rPr>
        <w:t>RZP:IPP.II.11.2017</w:t>
      </w:r>
    </w:p>
    <w:p w:rsidR="002A2632" w:rsidRDefault="002A2632" w:rsidP="00C77E40">
      <w:pPr>
        <w:spacing w:after="0" w:line="240" w:lineRule="auto"/>
        <w:rPr>
          <w:rFonts w:ascii="Times New Roman" w:hAnsi="Times New Roman"/>
          <w:b/>
        </w:rPr>
      </w:pPr>
    </w:p>
    <w:p w:rsidR="002A2632" w:rsidRDefault="002A2632" w:rsidP="00C7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B20F5">
        <w:rPr>
          <w:rFonts w:ascii="Times New Roman" w:hAnsi="Times New Roman"/>
          <w:b/>
          <w:sz w:val="24"/>
          <w:szCs w:val="24"/>
        </w:rPr>
        <w:t>Wykonawca:</w:t>
      </w:r>
    </w:p>
    <w:p w:rsidR="002A2632" w:rsidRPr="009B20F5" w:rsidRDefault="002A2632" w:rsidP="00C77E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A2632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</w:p>
    <w:p w:rsidR="002A2632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</w:p>
    <w:p w:rsidR="002A2632" w:rsidRPr="00196488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</w:p>
    <w:p w:rsidR="002A2632" w:rsidRPr="00196488" w:rsidRDefault="002A2632" w:rsidP="00C77E40">
      <w:pPr>
        <w:spacing w:line="240" w:lineRule="auto"/>
        <w:ind w:right="5953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(pełna nazwa/firma, adres, w zależności od podmiotu: NIP/PESEL, KRS/CEiDG)</w:t>
      </w:r>
    </w:p>
    <w:p w:rsidR="002A2632" w:rsidRDefault="002A2632" w:rsidP="00C77E40">
      <w:pPr>
        <w:spacing w:after="0" w:line="240" w:lineRule="auto"/>
        <w:rPr>
          <w:rFonts w:ascii="Times New Roman" w:hAnsi="Times New Roman"/>
          <w:u w:val="single"/>
        </w:rPr>
      </w:pPr>
      <w:r w:rsidRPr="00196488">
        <w:rPr>
          <w:rFonts w:ascii="Times New Roman" w:hAnsi="Times New Roman"/>
          <w:u w:val="single"/>
        </w:rPr>
        <w:t>reprezentowany przez:</w:t>
      </w:r>
    </w:p>
    <w:p w:rsidR="002A2632" w:rsidRPr="00196488" w:rsidRDefault="002A2632" w:rsidP="00C77E40">
      <w:pPr>
        <w:spacing w:after="0" w:line="240" w:lineRule="auto"/>
        <w:rPr>
          <w:rFonts w:ascii="Times New Roman" w:hAnsi="Times New Roman"/>
          <w:u w:val="single"/>
        </w:rPr>
      </w:pPr>
    </w:p>
    <w:p w:rsidR="002A2632" w:rsidRPr="00196488" w:rsidRDefault="002A2632" w:rsidP="00C77E40">
      <w:pPr>
        <w:spacing w:after="0" w:line="240" w:lineRule="auto"/>
        <w:ind w:right="5954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</w:t>
      </w:r>
      <w:r w:rsidRPr="00196488">
        <w:rPr>
          <w:rFonts w:ascii="Times New Roman" w:hAnsi="Times New Roman"/>
          <w:i/>
        </w:rPr>
        <w:t>(imię, nazwisko, stanowisko/podstawa do reprezentacji)</w:t>
      </w:r>
    </w:p>
    <w:p w:rsidR="002A2632" w:rsidRPr="00196488" w:rsidRDefault="002A2632" w:rsidP="00BF1F3F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Oświadczenie W</w:t>
      </w:r>
      <w:r w:rsidRPr="00196488">
        <w:rPr>
          <w:rFonts w:ascii="Times New Roman" w:hAnsi="Times New Roman"/>
          <w:b/>
          <w:u w:val="single"/>
        </w:rPr>
        <w:t xml:space="preserve">ykonawcy </w:t>
      </w:r>
    </w:p>
    <w:p w:rsidR="002A2632" w:rsidRPr="00196488" w:rsidRDefault="002A263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składane na podstawie art. 25a ust. 1 ustawy z dnia 29 stycznia 2004 r. </w:t>
      </w:r>
    </w:p>
    <w:p w:rsidR="002A2632" w:rsidRPr="00196488" w:rsidRDefault="002A2632" w:rsidP="00BF1F3F">
      <w:pPr>
        <w:spacing w:after="0" w:line="360" w:lineRule="auto"/>
        <w:jc w:val="center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 xml:space="preserve"> Prawo zamówień publicznych (dalej jako: ustawa Pzp), </w:t>
      </w:r>
    </w:p>
    <w:p w:rsidR="002A2632" w:rsidRPr="00196488" w:rsidRDefault="002A2632" w:rsidP="00196488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196488">
        <w:rPr>
          <w:rFonts w:ascii="Times New Roman" w:hAnsi="Times New Roman"/>
          <w:b/>
          <w:u w:val="single"/>
        </w:rPr>
        <w:t>DOTYCZĄCE PRZESŁ</w:t>
      </w:r>
      <w:r>
        <w:rPr>
          <w:rFonts w:ascii="Times New Roman" w:hAnsi="Times New Roman"/>
          <w:b/>
          <w:u w:val="single"/>
        </w:rPr>
        <w:t>ANEK WYKLUCZENIA Z POSTĘPOWANIA</w:t>
      </w:r>
    </w:p>
    <w:p w:rsidR="002A2632" w:rsidRDefault="002A263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  <w:r w:rsidRPr="00196488">
        <w:rPr>
          <w:rFonts w:ascii="Times New Roman" w:hAnsi="Times New Roman"/>
        </w:rPr>
        <w:t>Na potrzeby postępowania o udzielenie zamówienia publicznego</w:t>
      </w:r>
      <w:r>
        <w:rPr>
          <w:rFonts w:ascii="Times New Roman" w:hAnsi="Times New Roman"/>
        </w:rPr>
        <w:t xml:space="preserve"> pn.</w:t>
      </w:r>
    </w:p>
    <w:p w:rsidR="002A2632" w:rsidRDefault="002A2632" w:rsidP="00A670AF">
      <w:pPr>
        <w:pStyle w:val="Style4"/>
        <w:widowControl/>
        <w:spacing w:before="38"/>
        <w:jc w:val="center"/>
        <w:rPr>
          <w:rFonts w:ascii="Times New Roman" w:hAnsi="Times New Roman"/>
        </w:rPr>
      </w:pPr>
    </w:p>
    <w:p w:rsidR="002A2632" w:rsidRPr="00C77E40" w:rsidRDefault="002A2632" w:rsidP="00C77E4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77E40">
        <w:rPr>
          <w:rFonts w:ascii="Times New Roman" w:hAnsi="Times New Roman"/>
          <w:b/>
          <w:sz w:val="28"/>
          <w:szCs w:val="28"/>
          <w:u w:val="single"/>
        </w:rPr>
        <w:t>„Schronisko dla zwierząt – wyłapywanie oraz zapewnienie opieki bezdomnym zwierzętom z terenu Gminy Mrągowo”</w:t>
      </w:r>
    </w:p>
    <w:p w:rsidR="002A2632" w:rsidRDefault="002A2632" w:rsidP="005361A1">
      <w:pPr>
        <w:spacing w:line="240" w:lineRule="auto"/>
        <w:jc w:val="center"/>
        <w:rPr>
          <w:rStyle w:val="FontStyle48"/>
          <w:rFonts w:ascii="Times New Roman" w:hAnsi="Times New Roman" w:cs="Times New Roman"/>
        </w:rPr>
      </w:pPr>
    </w:p>
    <w:p w:rsidR="002A2632" w:rsidRPr="00196488" w:rsidRDefault="002A2632" w:rsidP="00A670AF">
      <w:pPr>
        <w:spacing w:after="0" w:line="360" w:lineRule="auto"/>
        <w:ind w:firstLine="708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 xml:space="preserve">prowadzonego przez </w:t>
      </w:r>
      <w:r w:rsidRPr="00196488">
        <w:rPr>
          <w:rFonts w:ascii="Times New Roman" w:hAnsi="Times New Roman"/>
          <w:b/>
        </w:rPr>
        <w:t xml:space="preserve"> Gmin</w:t>
      </w:r>
      <w:r>
        <w:rPr>
          <w:rFonts w:ascii="Times New Roman" w:hAnsi="Times New Roman"/>
          <w:b/>
        </w:rPr>
        <w:t>ę</w:t>
      </w:r>
      <w:r w:rsidRPr="0019648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Mrągowo</w:t>
      </w:r>
      <w:r w:rsidRPr="00196488">
        <w:rPr>
          <w:rFonts w:ascii="Times New Roman" w:hAnsi="Times New Roman"/>
        </w:rPr>
        <w:t>,</w:t>
      </w:r>
      <w:r w:rsidRPr="00196488">
        <w:rPr>
          <w:rFonts w:ascii="Times New Roman" w:hAnsi="Times New Roman"/>
          <w:i/>
        </w:rPr>
        <w:t xml:space="preserve"> </w:t>
      </w:r>
      <w:r w:rsidRPr="00196488">
        <w:rPr>
          <w:rFonts w:ascii="Times New Roman" w:hAnsi="Times New Roman"/>
        </w:rPr>
        <w:t>oświadczam, co następuje:</w:t>
      </w:r>
    </w:p>
    <w:p w:rsidR="002A2632" w:rsidRPr="00196488" w:rsidRDefault="002A2632" w:rsidP="004C43B8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OŚWIADCZENIA DOTYCZĄCE WYKONAWCY:</w:t>
      </w:r>
    </w:p>
    <w:p w:rsidR="002A2632" w:rsidRPr="00196488" w:rsidRDefault="002A2632" w:rsidP="0079713A">
      <w:pPr>
        <w:pStyle w:val="ListParagraph"/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>art. 24 ust 1 pkt 12-23 ustawy Pzp.</w:t>
      </w:r>
    </w:p>
    <w:p w:rsidR="002A2632" w:rsidRPr="00196488" w:rsidRDefault="002A2632" w:rsidP="005D018F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[UWAGA: </w:t>
      </w:r>
      <w:r w:rsidRPr="00196488">
        <w:rPr>
          <w:rFonts w:ascii="Times New Roman" w:hAnsi="Times New Roman"/>
          <w:i/>
        </w:rPr>
        <w:t>zastosować tylko wtedy, gdy zamawiający przewidział wykluczenie wykonawcy</w:t>
      </w:r>
      <w:r>
        <w:rPr>
          <w:rFonts w:ascii="Times New Roman" w:hAnsi="Times New Roman"/>
          <w:i/>
        </w:rPr>
        <w:t xml:space="preserve">                      </w:t>
      </w:r>
      <w:r w:rsidRPr="00196488">
        <w:rPr>
          <w:rFonts w:ascii="Times New Roman" w:hAnsi="Times New Roman"/>
          <w:i/>
        </w:rPr>
        <w:t xml:space="preserve"> z postępowania na podstawie ww. przepisu</w:t>
      </w:r>
      <w:r w:rsidRPr="00196488">
        <w:rPr>
          <w:rFonts w:ascii="Times New Roman" w:hAnsi="Times New Roman"/>
        </w:rPr>
        <w:t>]</w:t>
      </w:r>
    </w:p>
    <w:p w:rsidR="002A2632" w:rsidRPr="00196488" w:rsidRDefault="002A2632" w:rsidP="005D018F">
      <w:pPr>
        <w:pStyle w:val="ListParagraph"/>
        <w:spacing w:after="0" w:line="360" w:lineRule="auto"/>
        <w:ind w:left="284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nie podlegam wykluczeniu z postępowania na podstawie </w:t>
      </w:r>
      <w:r w:rsidRPr="00196488">
        <w:rPr>
          <w:rFonts w:ascii="Times New Roman" w:hAnsi="Times New Roman"/>
        </w:rPr>
        <w:br/>
        <w:t xml:space="preserve">art. 24 ust. 5 </w:t>
      </w:r>
      <w:r>
        <w:rPr>
          <w:rFonts w:ascii="Times New Roman" w:hAnsi="Times New Roman"/>
        </w:rPr>
        <w:t xml:space="preserve">pkt.1,2,4 i 8 </w:t>
      </w:r>
      <w:r w:rsidRPr="00196488">
        <w:rPr>
          <w:rFonts w:ascii="Times New Roman" w:hAnsi="Times New Roman"/>
        </w:rPr>
        <w:t>ustawy Pzp  .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………….……. r. 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…………………………………………</w:t>
      </w:r>
    </w:p>
    <w:p w:rsidR="002A2632" w:rsidRPr="00196488" w:rsidRDefault="002A263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zachodzą w stosunku do mnie podstawy wykluczenia z postępowania na podstawie art. …………. ustawy Pzp </w:t>
      </w:r>
      <w:r w:rsidRPr="00196488">
        <w:rPr>
          <w:rFonts w:ascii="Times New Roman" w:hAnsi="Times New Roman"/>
          <w:i/>
        </w:rPr>
        <w:t>(podać mającą zastosowanie podstawę wykluczenia spośród wymienionych w art. 24 ust. 1 pkt 13-14, 16-20 lub art. 24 ust. 5 ustawy Pzp).</w:t>
      </w:r>
      <w:r w:rsidRPr="00196488">
        <w:rPr>
          <w:rFonts w:ascii="Times New Roman" w:hAnsi="Times New Roman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B35FD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 …………………………………………</w:t>
      </w:r>
    </w:p>
    <w:p w:rsidR="002A2632" w:rsidRPr="00196488" w:rsidRDefault="002A2632" w:rsidP="00B35FD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PODMIOTU, NA KTÓREGO ZASOBY POWOŁUJE SIĘ WYKONAWCA: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</w:rPr>
        <w:t>…………………</w:t>
      </w:r>
      <w:r w:rsidRPr="00196488">
        <w:rPr>
          <w:rFonts w:ascii="Times New Roman" w:hAnsi="Times New Roman"/>
        </w:rPr>
        <w:t xml:space="preserve"> </w:t>
      </w:r>
      <w:r w:rsidRPr="00196488">
        <w:rPr>
          <w:rFonts w:ascii="Times New Roman" w:hAnsi="Times New Roman"/>
          <w:i/>
        </w:rPr>
        <w:t xml:space="preserve">(podać pełną nazwę/firmę, adres, a także w zależności od podmiotu: NIP/PESEL, KRS/CEiDG) </w:t>
      </w:r>
      <w:r w:rsidRPr="00196488">
        <w:rPr>
          <w:rFonts w:ascii="Times New Roman" w:hAnsi="Times New Roman"/>
        </w:rPr>
        <w:t>nie podlega/ją wykluczeniu z postępowania o udzielenie zamówienia.</w:t>
      </w:r>
    </w:p>
    <w:p w:rsidR="002A2632" w:rsidRPr="00196488" w:rsidRDefault="002A2632" w:rsidP="00E86A2B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E86A2B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2A2632" w:rsidRPr="00196488" w:rsidRDefault="002A2632" w:rsidP="00E86A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  <w:i/>
        </w:rPr>
        <w:t>[UWAGA: zastosować tylko wtedy, gdy zamawiający przewidział możliwość, o której mowa w art. 25a ust. 5 pkt 2 ustawy Pzp]</w:t>
      </w: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następujący/e podmiot/y, będący/e podwykonawcą/ami: ……………………………………………………………………..….…… </w:t>
      </w:r>
      <w:r w:rsidRPr="00196488">
        <w:rPr>
          <w:rFonts w:ascii="Times New Roman" w:hAnsi="Times New Roman"/>
          <w:i/>
        </w:rPr>
        <w:t>(podać pełną nazwę/firmę, adres, a także w zależności od podmiotu: NIP/PESEL, KRS/CEiDG)</w:t>
      </w:r>
      <w:r w:rsidRPr="00196488">
        <w:rPr>
          <w:rFonts w:ascii="Times New Roman" w:hAnsi="Times New Roman"/>
        </w:rPr>
        <w:t xml:space="preserve">, nie podlega/ą wykluczeniu z postępowania </w:t>
      </w:r>
      <w:r w:rsidRPr="00196488">
        <w:rPr>
          <w:rFonts w:ascii="Times New Roman" w:hAnsi="Times New Roman"/>
        </w:rPr>
        <w:br/>
        <w:t>o udzielenie zamówienia.</w:t>
      </w:r>
    </w:p>
    <w:p w:rsidR="002A2632" w:rsidRPr="00196488" w:rsidRDefault="002A263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9D314C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</w:t>
      </w:r>
      <w:r w:rsidRPr="00196488">
        <w:rPr>
          <w:rFonts w:ascii="Times New Roman" w:hAnsi="Times New Roman"/>
        </w:rPr>
        <w:tab/>
        <w:t>…………………………………………</w:t>
      </w:r>
    </w:p>
    <w:p w:rsidR="002A2632" w:rsidRPr="00196488" w:rsidRDefault="002A2632" w:rsidP="0034230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2A2632" w:rsidRPr="00196488" w:rsidRDefault="002A2632" w:rsidP="00BD5BF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196488">
        <w:rPr>
          <w:rFonts w:ascii="Times New Roman" w:hAnsi="Times New Roman"/>
          <w:b/>
        </w:rPr>
        <w:t>OŚWIADCZENIE DOTYCZĄCE PODANYCH INFORMACJI: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Oświadczam, że wszystkie informacje podane w powyższych oświadczeniach są aktualne </w:t>
      </w:r>
      <w:r w:rsidRPr="00196488">
        <w:rPr>
          <w:rFonts w:ascii="Times New Roman" w:hAnsi="Times New Roman"/>
        </w:rPr>
        <w:br/>
        <w:t>i zgodne z prawdą oraz zostały przedstawione z pełną świadomością konsekwencji wprowadzenia zamawiającego w błąd przy przedstawianiu informacji.</w:t>
      </w: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8D27AD" w:rsidRDefault="002A2632" w:rsidP="008D27A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Arial Narrow" w:hAnsi="Arial Narrow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1 z postępowania o udzielenie zamówienia wyklucza się: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osobą fizyczną, którego prawomocnie skazano za przestępstwo:</w:t>
      </w:r>
    </w:p>
    <w:p w:rsidR="002A2632" w:rsidRPr="008D27AD" w:rsidRDefault="002A2632" w:rsidP="0029062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165a, art. 181–188, art. 189a, art. 218–221, art. 228–230a, art. 250a, art. 258 lub art. 270–309 ustawy z dnia 6 czerwca 1997 r. – Kodeks karny (Dz. U.</w:t>
      </w:r>
      <w:r>
        <w:rPr>
          <w:rFonts w:ascii="Arial Narrow" w:hAnsi="Arial Narrow"/>
          <w:sz w:val="20"/>
          <w:szCs w:val="20"/>
          <w:lang w:eastAsia="pl-PL"/>
        </w:rPr>
        <w:t>2016 poz.1137 ze zm.</w:t>
      </w:r>
      <w:r w:rsidRPr="008D27AD">
        <w:rPr>
          <w:rFonts w:ascii="Arial Narrow" w:hAnsi="Arial Narrow"/>
          <w:sz w:val="20"/>
          <w:szCs w:val="20"/>
          <w:lang w:eastAsia="pl-PL"/>
        </w:rPr>
        <w:t>)) lub art. 46 lub art. 48 ustawy z dnia 25 czerwca 2010 r. o sporcie (Dz. U. z 201</w:t>
      </w:r>
      <w:r>
        <w:rPr>
          <w:rFonts w:ascii="Arial Narrow" w:hAnsi="Arial Narrow"/>
          <w:sz w:val="20"/>
          <w:szCs w:val="20"/>
          <w:lang w:eastAsia="pl-PL"/>
        </w:rPr>
        <w:t>7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1463 ze zm.</w:t>
      </w:r>
      <w:r w:rsidRPr="008D27AD">
        <w:rPr>
          <w:rFonts w:ascii="Arial Narrow" w:hAnsi="Arial Narrow"/>
          <w:sz w:val="20"/>
          <w:szCs w:val="20"/>
          <w:lang w:eastAsia="pl-PL"/>
        </w:rPr>
        <w:t>),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charakterze terrorystycznym, o którym mowa w art. 115 § 20 ustawy z dnia 6 czerwca 1997 r. – Kodeks karny,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skarbowe,</w:t>
      </w:r>
    </w:p>
    <w:p w:rsidR="002A2632" w:rsidRPr="008D27AD" w:rsidRDefault="002A2632" w:rsidP="00290622">
      <w:pPr>
        <w:numPr>
          <w:ilvl w:val="3"/>
          <w:numId w:val="8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pacing w:val="-2"/>
          <w:sz w:val="20"/>
          <w:szCs w:val="20"/>
          <w:lang w:eastAsia="pl-PL"/>
        </w:rPr>
      </w:pPr>
      <w:r w:rsidRPr="008D27AD">
        <w:rPr>
          <w:rFonts w:ascii="Arial Narrow" w:hAnsi="Arial Narrow"/>
          <w:spacing w:val="-2"/>
          <w:sz w:val="20"/>
          <w:szCs w:val="20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zamierzonego działania lub rażącego niedbalstwa wprowadził zamawiającego w błąd przy przedstawieniu informacji, że 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 będącego podmiotem zbiorowym, wobec którego sąd orzekł zakaz ubiegania się o zamówienia publiczne na podstawie ustawy z dnia 28 października 2002 r. o odpowiedzialności podmiotów zbiorowych za czyny zabronion</w:t>
      </w:r>
      <w:r>
        <w:rPr>
          <w:rFonts w:ascii="Arial Narrow" w:hAnsi="Arial Narrow"/>
          <w:sz w:val="20"/>
          <w:szCs w:val="20"/>
          <w:lang w:eastAsia="pl-PL"/>
        </w:rPr>
        <w:t>e pod groźbą kary (Dz. U. z 2016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1541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wykonawcę, wobec którego orzeczono tytułem środka zapobiegawczego zakaz ubiegania się o zamówienia publiczne;</w:t>
      </w:r>
    </w:p>
    <w:p w:rsidR="002A2632" w:rsidRPr="008D27AD" w:rsidRDefault="002A2632" w:rsidP="008D27A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95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wykonawców, którzy należąc do tej samej grupy kapitałowej, w rozumieniu ustawy z dnia 16 lutego 2007 r. o ochronie konkurencji i konsumentów (Dz. U. z 2015 r. poz. 184, 1618 i 1634), złożyli odrębne oferty, oferty częściowe lub wnioski o dopuszczenie do udziału w postępowaniu, chyba że wykażą, że istniejące między nimi powiązania nie prowadzą do zakłócenia konkurencji w postępowaniu o udzielenie zamówienia.</w:t>
      </w: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b/>
          <w:sz w:val="20"/>
          <w:szCs w:val="20"/>
          <w:lang w:eastAsia="pl-PL"/>
        </w:rPr>
      </w:pPr>
      <w:r w:rsidRPr="008D27AD">
        <w:rPr>
          <w:rFonts w:ascii="Arial Narrow" w:hAnsi="Arial Narrow"/>
          <w:b/>
          <w:sz w:val="20"/>
          <w:szCs w:val="20"/>
          <w:lang w:eastAsia="pl-PL"/>
        </w:rPr>
        <w:t>Zgodnie z art. 24 ust. 5 ustawy Pzp z postępowania o udzielenie zamówienia Zamawiający wykluczy Wykonawcę: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</w:t>
      </w:r>
      <w:r>
        <w:rPr>
          <w:rFonts w:ascii="Arial Narrow" w:hAnsi="Arial Narrow"/>
          <w:sz w:val="20"/>
          <w:szCs w:val="20"/>
          <w:lang w:eastAsia="pl-PL"/>
        </w:rPr>
        <w:t>7 poz.1508</w:t>
      </w:r>
      <w:r w:rsidRPr="008D27AD">
        <w:rPr>
          <w:rFonts w:ascii="Arial Narrow" w:hAnsi="Arial Narrow"/>
          <w:sz w:val="20"/>
          <w:szCs w:val="20"/>
          <w:lang w:eastAsia="pl-PL"/>
        </w:rPr>
        <w:t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Arial Narrow" w:hAnsi="Arial Narrow"/>
          <w:sz w:val="20"/>
          <w:szCs w:val="20"/>
          <w:lang w:eastAsia="pl-PL"/>
        </w:rPr>
        <w:t>6</w:t>
      </w:r>
      <w:r w:rsidRPr="008D27AD">
        <w:rPr>
          <w:rFonts w:ascii="Arial Narrow" w:hAnsi="Arial Narrow"/>
          <w:sz w:val="20"/>
          <w:szCs w:val="20"/>
          <w:lang w:eastAsia="pl-PL"/>
        </w:rPr>
        <w:t xml:space="preserve"> r. poz. </w:t>
      </w:r>
      <w:r>
        <w:rPr>
          <w:rFonts w:ascii="Arial Narrow" w:hAnsi="Arial Narrow"/>
          <w:sz w:val="20"/>
          <w:szCs w:val="20"/>
          <w:lang w:eastAsia="pl-PL"/>
        </w:rPr>
        <w:t>2171 ze zm.</w:t>
      </w:r>
      <w:r w:rsidRPr="008D27AD">
        <w:rPr>
          <w:rFonts w:ascii="Arial Narrow" w:hAnsi="Arial Narrow"/>
          <w:sz w:val="20"/>
          <w:szCs w:val="20"/>
          <w:lang w:eastAsia="pl-PL"/>
        </w:rPr>
        <w:t>);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 pomocą stosownych środków dowodowych;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który, z przyczyn leżących po jego stronie, nie wykonał albo nienależycie wykonał w istotnym stopniu wcześniejszą umowę w sprawie zamówienia publicznego lub umowę koncesji, zawartą z zamawiającym, o którym mowa w art. 3 ust. 1 pkt 1–4, co doprowadziło do rozwiązania umowy lub zasądzenia odszkodowania;</w:t>
      </w:r>
    </w:p>
    <w:p w:rsidR="002A2632" w:rsidRPr="008D27AD" w:rsidRDefault="002A2632" w:rsidP="008D27A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/>
          <w:sz w:val="20"/>
          <w:szCs w:val="20"/>
          <w:lang w:eastAsia="pl-PL"/>
        </w:rPr>
      </w:pPr>
      <w:r w:rsidRPr="008D27AD">
        <w:rPr>
          <w:rFonts w:ascii="Arial Narrow" w:hAnsi="Arial Narrow"/>
          <w:sz w:val="20"/>
          <w:szCs w:val="20"/>
          <w:lang w:eastAsia="pl-PL"/>
        </w:rPr>
        <w:t>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2A2632" w:rsidRPr="008D27AD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20"/>
          <w:szCs w:val="20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2D4E85" w:rsidRDefault="002A2632" w:rsidP="008D27AD">
      <w:pPr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/>
          <w:sz w:val="16"/>
          <w:szCs w:val="16"/>
          <w:lang w:eastAsia="pl-PL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  <w:r w:rsidRPr="00196488">
        <w:rPr>
          <w:rFonts w:ascii="Times New Roman" w:hAnsi="Times New Roman"/>
        </w:rPr>
        <w:t xml:space="preserve">…………….……. </w:t>
      </w:r>
      <w:r w:rsidRPr="00196488">
        <w:rPr>
          <w:rFonts w:ascii="Times New Roman" w:hAnsi="Times New Roman"/>
          <w:i/>
        </w:rPr>
        <w:t xml:space="preserve">(miejscowość), </w:t>
      </w:r>
      <w:r w:rsidRPr="00196488">
        <w:rPr>
          <w:rFonts w:ascii="Times New Roman" w:hAnsi="Times New Roman"/>
        </w:rPr>
        <w:t xml:space="preserve">dnia …………………. r. </w:t>
      </w:r>
    </w:p>
    <w:p w:rsidR="002A2632" w:rsidRPr="00196488" w:rsidRDefault="002A2632" w:rsidP="008D27AD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300674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25358A">
      <w:pPr>
        <w:spacing w:after="0" w:line="360" w:lineRule="auto"/>
        <w:jc w:val="both"/>
        <w:rPr>
          <w:rFonts w:ascii="Times New Roman" w:hAnsi="Times New Roman"/>
        </w:rPr>
      </w:pPr>
    </w:p>
    <w:p w:rsidR="002A2632" w:rsidRPr="00196488" w:rsidRDefault="002A2632" w:rsidP="00196488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96488">
        <w:rPr>
          <w:rFonts w:ascii="Times New Roman" w:hAnsi="Times New Roman"/>
        </w:rPr>
        <w:tab/>
        <w:t xml:space="preserve">            …………………………………………</w:t>
      </w:r>
    </w:p>
    <w:p w:rsidR="002A2632" w:rsidRPr="00196488" w:rsidRDefault="002A2632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196488">
        <w:rPr>
          <w:rFonts w:ascii="Times New Roman" w:hAnsi="Times New Roman"/>
          <w:i/>
        </w:rPr>
        <w:t>(podpis)</w:t>
      </w:r>
    </w:p>
    <w:sectPr w:rsidR="002A2632" w:rsidRPr="00196488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632" w:rsidRDefault="002A2632" w:rsidP="0038231F">
      <w:pPr>
        <w:spacing w:after="0" w:line="240" w:lineRule="auto"/>
      </w:pPr>
      <w:r>
        <w:separator/>
      </w:r>
    </w:p>
  </w:endnote>
  <w:endnote w:type="continuationSeparator" w:id="0">
    <w:p w:rsidR="002A2632" w:rsidRDefault="002A26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632" w:rsidRPr="0027560C" w:rsidRDefault="002A2632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27560C">
      <w:rPr>
        <w:rFonts w:ascii="Arial" w:hAnsi="Arial" w:cs="Arial"/>
        <w:sz w:val="18"/>
        <w:szCs w:val="18"/>
      </w:rPr>
      <w:fldChar w:fldCharType="end"/>
    </w:r>
  </w:p>
  <w:p w:rsidR="002A2632" w:rsidRDefault="002A26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632" w:rsidRDefault="002A2632" w:rsidP="0038231F">
      <w:pPr>
        <w:spacing w:after="0" w:line="240" w:lineRule="auto"/>
      </w:pPr>
      <w:r>
        <w:separator/>
      </w:r>
    </w:p>
  </w:footnote>
  <w:footnote w:type="continuationSeparator" w:id="0">
    <w:p w:rsidR="002A2632" w:rsidRDefault="002A263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33228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59652D"/>
    <w:multiLevelType w:val="multilevel"/>
    <w:tmpl w:val="18EEE858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Times New Roman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Times New Roman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6A6B"/>
    <w:rsid w:val="000213AB"/>
    <w:rsid w:val="000613EB"/>
    <w:rsid w:val="00077348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0868"/>
    <w:rsid w:val="001448FB"/>
    <w:rsid w:val="0016214A"/>
    <w:rsid w:val="001670F2"/>
    <w:rsid w:val="001807BF"/>
    <w:rsid w:val="00190D6E"/>
    <w:rsid w:val="00193E01"/>
    <w:rsid w:val="001957C5"/>
    <w:rsid w:val="00196488"/>
    <w:rsid w:val="001C6945"/>
    <w:rsid w:val="001D3A19"/>
    <w:rsid w:val="001D4C90"/>
    <w:rsid w:val="001F4C82"/>
    <w:rsid w:val="002167D3"/>
    <w:rsid w:val="0024732C"/>
    <w:rsid w:val="0025263C"/>
    <w:rsid w:val="0025358A"/>
    <w:rsid w:val="002543B0"/>
    <w:rsid w:val="00255142"/>
    <w:rsid w:val="00267089"/>
    <w:rsid w:val="0027560C"/>
    <w:rsid w:val="00287BCD"/>
    <w:rsid w:val="00290622"/>
    <w:rsid w:val="002A2632"/>
    <w:rsid w:val="002C42F8"/>
    <w:rsid w:val="002C4948"/>
    <w:rsid w:val="002D4E85"/>
    <w:rsid w:val="002D7CE0"/>
    <w:rsid w:val="002E4647"/>
    <w:rsid w:val="002E63AC"/>
    <w:rsid w:val="002E641A"/>
    <w:rsid w:val="002F62D5"/>
    <w:rsid w:val="00300674"/>
    <w:rsid w:val="00304292"/>
    <w:rsid w:val="00307A36"/>
    <w:rsid w:val="00312DF2"/>
    <w:rsid w:val="00313911"/>
    <w:rsid w:val="003178CE"/>
    <w:rsid w:val="003416FE"/>
    <w:rsid w:val="0034230E"/>
    <w:rsid w:val="00363117"/>
    <w:rsid w:val="003636E7"/>
    <w:rsid w:val="003761EA"/>
    <w:rsid w:val="0038231F"/>
    <w:rsid w:val="00392EC7"/>
    <w:rsid w:val="003A2CD3"/>
    <w:rsid w:val="003B214C"/>
    <w:rsid w:val="003B295A"/>
    <w:rsid w:val="003B690E"/>
    <w:rsid w:val="003C3B64"/>
    <w:rsid w:val="003C4E34"/>
    <w:rsid w:val="003C58F8"/>
    <w:rsid w:val="003D24E4"/>
    <w:rsid w:val="003D272A"/>
    <w:rsid w:val="003D7458"/>
    <w:rsid w:val="003E1710"/>
    <w:rsid w:val="003F024C"/>
    <w:rsid w:val="0040539B"/>
    <w:rsid w:val="00434CC2"/>
    <w:rsid w:val="00466838"/>
    <w:rsid w:val="00474122"/>
    <w:rsid w:val="004761C6"/>
    <w:rsid w:val="00484F88"/>
    <w:rsid w:val="004B00A9"/>
    <w:rsid w:val="004C43B8"/>
    <w:rsid w:val="004F1249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361A1"/>
    <w:rsid w:val="005641F0"/>
    <w:rsid w:val="005A73FB"/>
    <w:rsid w:val="005D018F"/>
    <w:rsid w:val="005D7E45"/>
    <w:rsid w:val="005E176A"/>
    <w:rsid w:val="0060168A"/>
    <w:rsid w:val="006017B1"/>
    <w:rsid w:val="006136C3"/>
    <w:rsid w:val="006440B0"/>
    <w:rsid w:val="0064500B"/>
    <w:rsid w:val="00674982"/>
    <w:rsid w:val="00677C66"/>
    <w:rsid w:val="00687919"/>
    <w:rsid w:val="00692DF3"/>
    <w:rsid w:val="006A52B6"/>
    <w:rsid w:val="006E16A6"/>
    <w:rsid w:val="006F3D32"/>
    <w:rsid w:val="007118F0"/>
    <w:rsid w:val="00714A51"/>
    <w:rsid w:val="00746532"/>
    <w:rsid w:val="0076125A"/>
    <w:rsid w:val="00771D22"/>
    <w:rsid w:val="0078081A"/>
    <w:rsid w:val="007840F2"/>
    <w:rsid w:val="007936D6"/>
    <w:rsid w:val="0079713A"/>
    <w:rsid w:val="007E25BD"/>
    <w:rsid w:val="007E2F69"/>
    <w:rsid w:val="00804F07"/>
    <w:rsid w:val="00830AB1"/>
    <w:rsid w:val="008560CF"/>
    <w:rsid w:val="00874044"/>
    <w:rsid w:val="00875011"/>
    <w:rsid w:val="00892E48"/>
    <w:rsid w:val="008A5BE7"/>
    <w:rsid w:val="008C6DF8"/>
    <w:rsid w:val="008D0487"/>
    <w:rsid w:val="008D27AD"/>
    <w:rsid w:val="008E3274"/>
    <w:rsid w:val="008F3818"/>
    <w:rsid w:val="009129F3"/>
    <w:rsid w:val="00920F98"/>
    <w:rsid w:val="009301A2"/>
    <w:rsid w:val="009375EB"/>
    <w:rsid w:val="009469C7"/>
    <w:rsid w:val="00956C26"/>
    <w:rsid w:val="00965C80"/>
    <w:rsid w:val="00975C49"/>
    <w:rsid w:val="00991E5E"/>
    <w:rsid w:val="009A397D"/>
    <w:rsid w:val="009B20F5"/>
    <w:rsid w:val="009C0C6C"/>
    <w:rsid w:val="009C6DDE"/>
    <w:rsid w:val="009D314C"/>
    <w:rsid w:val="009F06BE"/>
    <w:rsid w:val="00A058AD"/>
    <w:rsid w:val="00A0658E"/>
    <w:rsid w:val="00A1401D"/>
    <w:rsid w:val="00A144D3"/>
    <w:rsid w:val="00A1471A"/>
    <w:rsid w:val="00A1685D"/>
    <w:rsid w:val="00A3431A"/>
    <w:rsid w:val="00A347DE"/>
    <w:rsid w:val="00A34EFA"/>
    <w:rsid w:val="00A36E95"/>
    <w:rsid w:val="00A50DDF"/>
    <w:rsid w:val="00A56074"/>
    <w:rsid w:val="00A56607"/>
    <w:rsid w:val="00A574C8"/>
    <w:rsid w:val="00A62798"/>
    <w:rsid w:val="00A670AF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453"/>
    <w:rsid w:val="00B516BE"/>
    <w:rsid w:val="00BD06C3"/>
    <w:rsid w:val="00BD5BF1"/>
    <w:rsid w:val="00BF1F3F"/>
    <w:rsid w:val="00C00C2E"/>
    <w:rsid w:val="00C22538"/>
    <w:rsid w:val="00C4103F"/>
    <w:rsid w:val="00C4134F"/>
    <w:rsid w:val="00C456FB"/>
    <w:rsid w:val="00C57DEB"/>
    <w:rsid w:val="00C75633"/>
    <w:rsid w:val="00C77E40"/>
    <w:rsid w:val="00CA5F28"/>
    <w:rsid w:val="00CA60DF"/>
    <w:rsid w:val="00CC6896"/>
    <w:rsid w:val="00CE6400"/>
    <w:rsid w:val="00CF4A74"/>
    <w:rsid w:val="00D34D9A"/>
    <w:rsid w:val="00D409DE"/>
    <w:rsid w:val="00D42C9B"/>
    <w:rsid w:val="00D47D38"/>
    <w:rsid w:val="00D50D78"/>
    <w:rsid w:val="00D7532C"/>
    <w:rsid w:val="00D8053D"/>
    <w:rsid w:val="00DB0B6D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7CA6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2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  <w:lang w:eastAsia="pl-P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imes New Roman"/>
      <w:sz w:val="16"/>
    </w:rPr>
  </w:style>
  <w:style w:type="paragraph" w:styleId="NoSpacing">
    <w:name w:val="No Spacing"/>
    <w:uiPriority w:val="99"/>
    <w:qFormat/>
    <w:rsid w:val="005D018F"/>
    <w:rPr>
      <w:lang w:eastAsia="en-US"/>
    </w:rPr>
  </w:style>
  <w:style w:type="paragraph" w:customStyle="1" w:styleId="Style4">
    <w:name w:val="Style4"/>
    <w:basedOn w:val="Normal"/>
    <w:uiPriority w:val="99"/>
    <w:rsid w:val="00A670AF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basedOn w:val="DefaultParagraphFont"/>
    <w:uiPriority w:val="99"/>
    <w:rsid w:val="00A670AF"/>
    <w:rPr>
      <w:rFonts w:ascii="Calibri" w:hAnsi="Calibri" w:cs="Calibri"/>
      <w:sz w:val="18"/>
      <w:szCs w:val="18"/>
    </w:rPr>
  </w:style>
  <w:style w:type="paragraph" w:customStyle="1" w:styleId="ListParagraph1">
    <w:name w:val="List Paragraph1"/>
    <w:basedOn w:val="Normal"/>
    <w:uiPriority w:val="99"/>
    <w:rsid w:val="002E63A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1322</Words>
  <Characters>7937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3 do SIWZ</dc:title>
  <dc:subject/>
  <dc:creator>Remigiusz Stępień</dc:creator>
  <cp:keywords/>
  <dc:description/>
  <cp:lastModifiedBy>Beata Mularczyk</cp:lastModifiedBy>
  <cp:revision>3</cp:revision>
  <cp:lastPrinted>2016-11-23T08:33:00Z</cp:lastPrinted>
  <dcterms:created xsi:type="dcterms:W3CDTF">2017-11-13T07:49:00Z</dcterms:created>
  <dcterms:modified xsi:type="dcterms:W3CDTF">2017-11-13T11:48:00Z</dcterms:modified>
</cp:coreProperties>
</file>